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7AB" w:rsidRPr="007660C0" w:rsidRDefault="00A31AB4" w:rsidP="00DA6C65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6"/>
          <w:szCs w:val="26"/>
          <w:rtl/>
          <w:lang w:bidi="fa-IR"/>
        </w:rPr>
      </w:pPr>
      <w:r>
        <w:rPr>
          <w:rFonts w:cs="Titr"/>
          <w:rtl/>
        </w:rPr>
        <w:tab/>
      </w:r>
      <w:r>
        <w:rPr>
          <w:rFonts w:cs="Titr"/>
          <w:rtl/>
        </w:rPr>
        <w:tab/>
      </w:r>
      <w:proofErr w:type="spellStart"/>
      <w:r w:rsidR="00F567AB" w:rsidRPr="007660C0">
        <w:rPr>
          <w:rFonts w:cs="B Titr" w:hint="cs"/>
          <w:b/>
          <w:bCs/>
          <w:sz w:val="26"/>
          <w:szCs w:val="26"/>
          <w:rtl/>
        </w:rPr>
        <w:t>شماره</w:t>
      </w:r>
      <w:proofErr w:type="spellEnd"/>
      <w:r w:rsidR="00F567AB" w:rsidRPr="007660C0">
        <w:rPr>
          <w:rFonts w:cs="B Titr" w:hint="cs"/>
          <w:b/>
          <w:bCs/>
          <w:sz w:val="26"/>
          <w:szCs w:val="26"/>
          <w:rtl/>
        </w:rPr>
        <w:t xml:space="preserve"> مجوز:</w:t>
      </w:r>
      <w:r w:rsidR="00F708AB" w:rsidRPr="00F708AB">
        <w:rPr>
          <w:rFonts w:cs="B Nazanin" w:hint="cs"/>
          <w:color w:val="212120"/>
          <w:kern w:val="28"/>
          <w:sz w:val="28"/>
          <w:szCs w:val="28"/>
          <w:rtl/>
        </w:rPr>
        <w:t xml:space="preserve"> </w:t>
      </w:r>
    </w:p>
    <w:p w:rsidR="006322E8" w:rsidRDefault="006322E8" w:rsidP="00F567AB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</w:p>
    <w:p w:rsidR="00F567AB" w:rsidRPr="00F65952" w:rsidRDefault="00F567AB" w:rsidP="00F567AB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آگهی  </w:t>
      </w:r>
      <w:proofErr w:type="spellStart"/>
      <w:r w:rsidRPr="00F65952">
        <w:rPr>
          <w:rFonts w:cs="B Titr" w:hint="cs"/>
          <w:b/>
          <w:bCs/>
          <w:sz w:val="24"/>
          <w:szCs w:val="24"/>
          <w:rtl/>
        </w:rPr>
        <w:t>فراخوان</w:t>
      </w:r>
      <w:proofErr w:type="spellEnd"/>
      <w:r w:rsidRPr="00F65952">
        <w:rPr>
          <w:rFonts w:cs="B Titr" w:hint="cs"/>
          <w:b/>
          <w:bCs/>
          <w:sz w:val="24"/>
          <w:szCs w:val="24"/>
          <w:rtl/>
        </w:rPr>
        <w:t xml:space="preserve"> </w:t>
      </w:r>
      <w:proofErr w:type="spellStart"/>
      <w:r w:rsidRPr="00F65952">
        <w:rPr>
          <w:rFonts w:cs="B Titr" w:hint="cs"/>
          <w:b/>
          <w:bCs/>
          <w:sz w:val="24"/>
          <w:szCs w:val="24"/>
          <w:rtl/>
        </w:rPr>
        <w:t>ارزیابی</w:t>
      </w:r>
      <w:proofErr w:type="spellEnd"/>
      <w:r w:rsidRPr="00F65952">
        <w:rPr>
          <w:rFonts w:cs="B Titr" w:hint="cs"/>
          <w:b/>
          <w:bCs/>
          <w:sz w:val="24"/>
          <w:szCs w:val="24"/>
          <w:rtl/>
        </w:rPr>
        <w:t xml:space="preserve"> كيفي مناقصه گران </w:t>
      </w:r>
    </w:p>
    <w:p w:rsidR="00F567AB" w:rsidRPr="00F65952" w:rsidRDefault="00F567AB" w:rsidP="00AD3ACA">
      <w:pPr>
        <w:jc w:val="center"/>
        <w:rPr>
          <w:rFonts w:cs="B Titr"/>
          <w:b/>
          <w:bCs/>
          <w:sz w:val="24"/>
          <w:szCs w:val="24"/>
          <w:rtl/>
        </w:rPr>
      </w:pPr>
      <w:proofErr w:type="spellStart"/>
      <w:r w:rsidRPr="00F65952">
        <w:rPr>
          <w:rFonts w:cs="B Titr" w:hint="cs"/>
          <w:b/>
          <w:bCs/>
          <w:sz w:val="24"/>
          <w:szCs w:val="24"/>
          <w:rtl/>
        </w:rPr>
        <w:t>به</w:t>
      </w:r>
      <w:proofErr w:type="spellEnd"/>
      <w:r w:rsidRPr="00F65952">
        <w:rPr>
          <w:rFonts w:cs="B Titr" w:hint="cs"/>
          <w:b/>
          <w:bCs/>
          <w:sz w:val="24"/>
          <w:szCs w:val="24"/>
          <w:rtl/>
        </w:rPr>
        <w:t xml:space="preserve"> </w:t>
      </w:r>
      <w:proofErr w:type="spellStart"/>
      <w:r w:rsidRPr="00F65952">
        <w:rPr>
          <w:rFonts w:cs="B Titr" w:hint="cs"/>
          <w:b/>
          <w:bCs/>
          <w:sz w:val="24"/>
          <w:szCs w:val="24"/>
          <w:rtl/>
        </w:rPr>
        <w:t>شماره</w:t>
      </w:r>
      <w:proofErr w:type="spellEnd"/>
      <w:r w:rsidRPr="00F65952">
        <w:rPr>
          <w:rFonts w:cs="B Titr" w:hint="cs"/>
          <w:b/>
          <w:bCs/>
          <w:sz w:val="24"/>
          <w:szCs w:val="24"/>
          <w:rtl/>
        </w:rPr>
        <w:t xml:space="preserve"> </w:t>
      </w:r>
      <w:r w:rsidRPr="00F65952">
        <w:rPr>
          <w:rFonts w:cs="B Nazanin"/>
          <w:b/>
          <w:bCs/>
          <w:sz w:val="22"/>
          <w:szCs w:val="22"/>
          <w:lang w:bidi="fa-IR"/>
        </w:rPr>
        <w:t xml:space="preserve"> GT/</w:t>
      </w:r>
      <w:r w:rsidR="00BC154E">
        <w:rPr>
          <w:rFonts w:cs="B Nazanin"/>
          <w:b/>
          <w:bCs/>
          <w:sz w:val="22"/>
          <w:szCs w:val="22"/>
          <w:lang w:bidi="fa-IR"/>
        </w:rPr>
        <w:t>910</w:t>
      </w:r>
      <w:r w:rsidR="0026077D">
        <w:rPr>
          <w:rFonts w:cs="B Nazanin"/>
          <w:b/>
          <w:bCs/>
          <w:sz w:val="22"/>
          <w:szCs w:val="22"/>
          <w:lang w:bidi="fa-IR"/>
        </w:rPr>
        <w:t>2</w:t>
      </w:r>
      <w:r w:rsidR="00AD3ACA">
        <w:rPr>
          <w:rFonts w:cs="B Nazanin"/>
          <w:b/>
          <w:bCs/>
          <w:sz w:val="22"/>
          <w:szCs w:val="22"/>
          <w:lang w:bidi="fa-IR"/>
        </w:rPr>
        <w:t>5</w:t>
      </w:r>
    </w:p>
    <w:p w:rsidR="00F567AB" w:rsidRPr="00F65952" w:rsidRDefault="00F567AB" w:rsidP="00F65952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3D3F8A" w:rsidRPr="0026077D" w:rsidRDefault="00A87EEF" w:rsidP="00AD3ACA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</w:t>
      </w:r>
      <w:r w:rsidR="00CE4BF9">
        <w:rPr>
          <w:rFonts w:cs="B Nazanin" w:hint="cs"/>
          <w:b/>
          <w:bCs/>
          <w:sz w:val="24"/>
          <w:szCs w:val="24"/>
          <w:rtl/>
          <w:lang w:bidi="fa-IR"/>
        </w:rPr>
        <w:t>‌ها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مخازن</w:t>
      </w:r>
      <w:r w:rsidR="00CE4BF9"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در نظر دارد</w:t>
      </w:r>
      <w:r w:rsidR="007B072D">
        <w:rPr>
          <w:rFonts w:cs="B Nazanin" w:hint="cs"/>
          <w:b/>
          <w:bCs/>
          <w:sz w:val="24"/>
          <w:szCs w:val="24"/>
          <w:rtl/>
          <w:lang w:bidi="fa-IR"/>
        </w:rPr>
        <w:t xml:space="preserve"> مناقصه</w:t>
      </w:r>
      <w:r w:rsidR="00C81043">
        <w:rPr>
          <w:rFonts w:cs="B Nazanin" w:hint="cs"/>
          <w:b/>
          <w:bCs/>
          <w:sz w:val="24"/>
          <w:szCs w:val="24"/>
          <w:rtl/>
          <w:lang w:bidi="fa-IR"/>
        </w:rPr>
        <w:t xml:space="preserve"> اجراي عمليات مربوط به پروژه </w:t>
      </w:r>
      <w:r w:rsidR="00AD3ACA" w:rsidRPr="00AD3ACA">
        <w:rPr>
          <w:rFonts w:cs="B Nazanin" w:hint="cs"/>
          <w:b/>
          <w:bCs/>
          <w:sz w:val="24"/>
          <w:szCs w:val="24"/>
          <w:rtl/>
        </w:rPr>
        <w:t xml:space="preserve">توسعه و تجهیز </w:t>
      </w:r>
      <w:proofErr w:type="spellStart"/>
      <w:r w:rsidR="00AD3ACA" w:rsidRPr="00AD3ACA">
        <w:rPr>
          <w:rFonts w:cs="B Nazanin" w:hint="cs"/>
          <w:b/>
          <w:bCs/>
          <w:sz w:val="24"/>
          <w:szCs w:val="24"/>
          <w:rtl/>
        </w:rPr>
        <w:t>فضای</w:t>
      </w:r>
      <w:proofErr w:type="spellEnd"/>
      <w:r w:rsidR="00AD3ACA" w:rsidRPr="00AD3ACA">
        <w:rPr>
          <w:rFonts w:cs="B Nazanin" w:hint="cs"/>
          <w:b/>
          <w:bCs/>
          <w:sz w:val="24"/>
          <w:szCs w:val="24"/>
          <w:rtl/>
        </w:rPr>
        <w:t xml:space="preserve"> </w:t>
      </w:r>
      <w:proofErr w:type="spellStart"/>
      <w:r w:rsidR="00AD3ACA" w:rsidRPr="00AD3ACA">
        <w:rPr>
          <w:rFonts w:cs="B Nazanin" w:hint="cs"/>
          <w:b/>
          <w:bCs/>
          <w:sz w:val="24"/>
          <w:szCs w:val="24"/>
          <w:rtl/>
        </w:rPr>
        <w:t>انبار</w:t>
      </w:r>
      <w:proofErr w:type="spellEnd"/>
      <w:r w:rsidR="000A692B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B372F3" w:rsidRPr="00D87CC8">
        <w:rPr>
          <w:rFonts w:cs="B Nazanin"/>
          <w:b/>
          <w:bCs/>
          <w:sz w:val="24"/>
          <w:szCs w:val="24"/>
          <w:rtl/>
          <w:lang w:bidi="fa-IR"/>
        </w:rPr>
        <w:t xml:space="preserve">بندر پتروشيمي </w:t>
      </w:r>
      <w:r w:rsidR="0026077D">
        <w:rPr>
          <w:rFonts w:cs="B Nazanin" w:hint="cs"/>
          <w:b/>
          <w:bCs/>
          <w:sz w:val="24"/>
          <w:szCs w:val="24"/>
          <w:rtl/>
          <w:lang w:bidi="fa-IR"/>
        </w:rPr>
        <w:t>پارس</w:t>
      </w:r>
      <w:r w:rsidR="00B372F3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A31AB4">
        <w:rPr>
          <w:rFonts w:cs="B Nazanin" w:hint="cs"/>
          <w:b/>
          <w:bCs/>
          <w:sz w:val="24"/>
          <w:szCs w:val="24"/>
          <w:rtl/>
          <w:lang w:bidi="fa-IR"/>
        </w:rPr>
        <w:t>را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با اطلاعات ذيل انجام دهد</w:t>
      </w:r>
      <w:r w:rsidR="00B15159" w:rsidRPr="00B15159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p w:rsidR="00E97871" w:rsidRPr="00B15159" w:rsidRDefault="00E97871" w:rsidP="00A31AB4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r w:rsidRPr="00B15159">
        <w:rPr>
          <w:rFonts w:cs="B Titr" w:hint="cs"/>
          <w:sz w:val="22"/>
          <w:szCs w:val="22"/>
          <w:rtl/>
        </w:rPr>
        <w:t>نام دستگ</w:t>
      </w:r>
      <w:proofErr w:type="spellStart"/>
      <w:r w:rsidRPr="00B15159">
        <w:rPr>
          <w:rFonts w:cs="B Titr" w:hint="cs"/>
          <w:sz w:val="22"/>
          <w:szCs w:val="22"/>
          <w:rtl/>
        </w:rPr>
        <w:t>اه</w:t>
      </w:r>
      <w:proofErr w:type="spellEnd"/>
      <w:r w:rsidRPr="00B15159">
        <w:rPr>
          <w:rFonts w:cs="B Titr" w:hint="cs"/>
          <w:sz w:val="22"/>
          <w:szCs w:val="22"/>
          <w:rtl/>
        </w:rPr>
        <w:t xml:space="preserve">  مناقصه گزار: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شركت پايانه ها و مخازن پتروشيمي</w:t>
      </w:r>
    </w:p>
    <w:p w:rsidR="00AD3ACA" w:rsidRPr="00AD3ACA" w:rsidRDefault="00F567AB" w:rsidP="00AD3ACA">
      <w:pPr>
        <w:pStyle w:val="ListParagraph"/>
        <w:numPr>
          <w:ilvl w:val="0"/>
          <w:numId w:val="2"/>
        </w:numPr>
        <w:jc w:val="lowKashida"/>
        <w:rPr>
          <w:rFonts w:cs="B Nazanin" w:hint="cs"/>
          <w:bCs/>
          <w:sz w:val="24"/>
          <w:szCs w:val="24"/>
          <w:lang w:bidi="fa-IR"/>
        </w:rPr>
      </w:pPr>
      <w:r w:rsidRPr="007B072D">
        <w:rPr>
          <w:rFonts w:cs="B Titr" w:hint="cs"/>
          <w:sz w:val="22"/>
          <w:szCs w:val="22"/>
          <w:rtl/>
        </w:rPr>
        <w:t>نام مناقصه:</w:t>
      </w:r>
      <w:r w:rsidR="00DA6C65" w:rsidRPr="00DA6C65">
        <w:rPr>
          <w:rFonts w:cs="B Nazanin" w:hint="cs"/>
          <w:bCs/>
          <w:sz w:val="24"/>
          <w:szCs w:val="24"/>
          <w:rtl/>
        </w:rPr>
        <w:t xml:space="preserve"> </w:t>
      </w:r>
      <w:r w:rsidR="00AD3ACA">
        <w:rPr>
          <w:rFonts w:cs="B Nazanin" w:hint="cs"/>
          <w:bCs/>
          <w:sz w:val="24"/>
          <w:szCs w:val="24"/>
          <w:rtl/>
        </w:rPr>
        <w:t xml:space="preserve">توسعه و تجهیز </w:t>
      </w:r>
      <w:proofErr w:type="spellStart"/>
      <w:r w:rsidR="00AD3ACA">
        <w:rPr>
          <w:rFonts w:cs="B Nazanin" w:hint="cs"/>
          <w:bCs/>
          <w:sz w:val="24"/>
          <w:szCs w:val="24"/>
          <w:rtl/>
        </w:rPr>
        <w:t>فضای</w:t>
      </w:r>
      <w:proofErr w:type="spellEnd"/>
      <w:r w:rsidR="00AD3ACA">
        <w:rPr>
          <w:rFonts w:cs="B Nazanin" w:hint="cs"/>
          <w:bCs/>
          <w:sz w:val="24"/>
          <w:szCs w:val="24"/>
          <w:rtl/>
        </w:rPr>
        <w:t xml:space="preserve"> </w:t>
      </w:r>
      <w:proofErr w:type="spellStart"/>
      <w:r w:rsidR="00AD3ACA">
        <w:rPr>
          <w:rFonts w:cs="B Nazanin" w:hint="cs"/>
          <w:bCs/>
          <w:sz w:val="24"/>
          <w:szCs w:val="24"/>
          <w:rtl/>
        </w:rPr>
        <w:t>انبار</w:t>
      </w:r>
      <w:proofErr w:type="spellEnd"/>
      <w:r w:rsidR="00AD3ACA">
        <w:rPr>
          <w:rFonts w:cs="B Nazanin" w:hint="cs"/>
          <w:bCs/>
          <w:sz w:val="24"/>
          <w:szCs w:val="24"/>
          <w:rtl/>
        </w:rPr>
        <w:t xml:space="preserve"> </w:t>
      </w:r>
      <w:r w:rsidR="00A31AB4" w:rsidRPr="00AD3ACA">
        <w:rPr>
          <w:rFonts w:cs="B Nazanin" w:hint="cs"/>
          <w:b/>
          <w:bCs/>
          <w:sz w:val="22"/>
          <w:szCs w:val="22"/>
          <w:rtl/>
        </w:rPr>
        <w:t xml:space="preserve">(عمومي </w:t>
      </w:r>
      <w:proofErr w:type="spellStart"/>
      <w:r w:rsidR="00A31AB4" w:rsidRPr="00AD3ACA">
        <w:rPr>
          <w:rFonts w:cs="B Nazanin" w:hint="cs"/>
          <w:b/>
          <w:bCs/>
          <w:sz w:val="22"/>
          <w:szCs w:val="22"/>
          <w:rtl/>
        </w:rPr>
        <w:t>يك</w:t>
      </w:r>
      <w:proofErr w:type="spellEnd"/>
      <w:r w:rsidR="00A31AB4" w:rsidRPr="00AD3ACA">
        <w:rPr>
          <w:rFonts w:cs="B Nazanin" w:hint="cs"/>
          <w:b/>
          <w:bCs/>
          <w:sz w:val="22"/>
          <w:szCs w:val="22"/>
          <w:rtl/>
        </w:rPr>
        <w:t xml:space="preserve"> مرحله </w:t>
      </w:r>
      <w:proofErr w:type="spellStart"/>
      <w:r w:rsidR="00A31AB4" w:rsidRPr="00AD3ACA">
        <w:rPr>
          <w:rFonts w:cs="B Nazanin" w:hint="cs"/>
          <w:b/>
          <w:bCs/>
          <w:sz w:val="22"/>
          <w:szCs w:val="22"/>
          <w:rtl/>
        </w:rPr>
        <w:t>اي</w:t>
      </w:r>
      <w:proofErr w:type="spellEnd"/>
      <w:r w:rsidR="00A31AB4" w:rsidRPr="00AD3ACA">
        <w:rPr>
          <w:rFonts w:cs="B Nazanin" w:hint="cs"/>
          <w:b/>
          <w:bCs/>
          <w:sz w:val="22"/>
          <w:szCs w:val="22"/>
          <w:rtl/>
        </w:rPr>
        <w:t>)</w:t>
      </w:r>
    </w:p>
    <w:p w:rsidR="00AD3ACA" w:rsidRPr="00AD3ACA" w:rsidRDefault="00A87EEF" w:rsidP="00AD3ACA">
      <w:pPr>
        <w:pStyle w:val="ListParagraph"/>
        <w:numPr>
          <w:ilvl w:val="0"/>
          <w:numId w:val="2"/>
        </w:numPr>
        <w:jc w:val="lowKashida"/>
        <w:rPr>
          <w:rFonts w:cs="B Nazanin" w:hint="cs"/>
          <w:bCs/>
          <w:sz w:val="24"/>
          <w:szCs w:val="24"/>
          <w:lang w:bidi="fa-IR"/>
        </w:rPr>
      </w:pPr>
      <w:r w:rsidRPr="00AD3ACA">
        <w:rPr>
          <w:rFonts w:cs="B Titr" w:hint="cs"/>
          <w:sz w:val="22"/>
          <w:szCs w:val="22"/>
          <w:rtl/>
        </w:rPr>
        <w:t>نشاني دستگ</w:t>
      </w:r>
      <w:proofErr w:type="spellStart"/>
      <w:r w:rsidRPr="00AD3ACA">
        <w:rPr>
          <w:rFonts w:cs="B Titr" w:hint="cs"/>
          <w:sz w:val="22"/>
          <w:szCs w:val="22"/>
          <w:rtl/>
        </w:rPr>
        <w:t>اه</w:t>
      </w:r>
      <w:proofErr w:type="spellEnd"/>
      <w:r w:rsidRPr="00AD3ACA">
        <w:rPr>
          <w:rFonts w:cs="B Titr" w:hint="cs"/>
          <w:sz w:val="22"/>
          <w:szCs w:val="22"/>
          <w:rtl/>
        </w:rPr>
        <w:t xml:space="preserve"> مناقصه گزار</w:t>
      </w:r>
      <w:r w:rsidRPr="00AD3ACA">
        <w:rPr>
          <w:rFonts w:cs="B Nazanin" w:hint="cs"/>
          <w:b/>
          <w:bCs/>
          <w:rtl/>
        </w:rPr>
        <w:t xml:space="preserve">: </w:t>
      </w:r>
      <w:r w:rsidR="0026077D" w:rsidRPr="00AD3ACA">
        <w:rPr>
          <w:rFonts w:cs="B Nazanin" w:hint="cs"/>
          <w:b/>
          <w:bCs/>
          <w:sz w:val="24"/>
          <w:szCs w:val="24"/>
          <w:rtl/>
          <w:lang w:bidi="fa-IR"/>
        </w:rPr>
        <w:t>عسلويه، منطقه ويژه اقتصادي، سايت مجتمع هاي پتروشيمي فاز يك، شركت پايانه ها و مخازن پتروشيمي، ساختمان اداري، كميسيون مناقصات،  تلفن: 42579205-021 يا تلفكس 7323403-0772.</w:t>
      </w:r>
    </w:p>
    <w:p w:rsidR="00AD3ACA" w:rsidRPr="00AD3ACA" w:rsidRDefault="00A87EEF" w:rsidP="00AD3ACA">
      <w:pPr>
        <w:pStyle w:val="ListParagraph"/>
        <w:numPr>
          <w:ilvl w:val="0"/>
          <w:numId w:val="2"/>
        </w:numPr>
        <w:jc w:val="lowKashida"/>
        <w:rPr>
          <w:rFonts w:cs="B Nazanin" w:hint="cs"/>
          <w:bCs/>
          <w:sz w:val="24"/>
          <w:szCs w:val="24"/>
          <w:lang w:bidi="fa-IR"/>
        </w:rPr>
      </w:pPr>
      <w:r w:rsidRPr="00AD3ACA">
        <w:rPr>
          <w:rFonts w:cs="B Titr" w:hint="cs"/>
          <w:sz w:val="22"/>
          <w:szCs w:val="22"/>
          <w:rtl/>
        </w:rPr>
        <w:t xml:space="preserve">شرح مختصري </w:t>
      </w:r>
      <w:proofErr w:type="spellStart"/>
      <w:r w:rsidRPr="00AD3ACA">
        <w:rPr>
          <w:rFonts w:cs="B Titr" w:hint="cs"/>
          <w:sz w:val="22"/>
          <w:szCs w:val="22"/>
          <w:rtl/>
        </w:rPr>
        <w:t>از</w:t>
      </w:r>
      <w:proofErr w:type="spellEnd"/>
      <w:r w:rsidRPr="00AD3ACA">
        <w:rPr>
          <w:rFonts w:cs="B Titr" w:hint="cs"/>
          <w:sz w:val="22"/>
          <w:szCs w:val="22"/>
          <w:rtl/>
        </w:rPr>
        <w:t xml:space="preserve"> كار:</w:t>
      </w:r>
      <w:r w:rsidR="00B372F3" w:rsidRPr="00AD3ACA">
        <w:rPr>
          <w:rFonts w:cs="B Titr" w:hint="cs"/>
          <w:sz w:val="22"/>
          <w:szCs w:val="22"/>
          <w:rtl/>
        </w:rPr>
        <w:t xml:space="preserve"> </w:t>
      </w:r>
      <w:r w:rsidR="000A692B" w:rsidRPr="00AD3ACA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AD3ACA" w:rsidRPr="00AD3ACA">
        <w:rPr>
          <w:rFonts w:cs="B Nazanin" w:hint="cs"/>
          <w:b/>
          <w:bCs/>
          <w:sz w:val="24"/>
          <w:szCs w:val="24"/>
          <w:rtl/>
        </w:rPr>
        <w:t xml:space="preserve">شامل </w:t>
      </w:r>
      <w:proofErr w:type="spellStart"/>
      <w:r w:rsidR="00AD3ACA" w:rsidRPr="00AD3ACA">
        <w:rPr>
          <w:rFonts w:cs="B Nazanin" w:hint="cs"/>
          <w:b/>
          <w:bCs/>
          <w:sz w:val="24"/>
          <w:szCs w:val="24"/>
          <w:rtl/>
        </w:rPr>
        <w:t>خا</w:t>
      </w:r>
      <w:proofErr w:type="spellEnd"/>
      <w:r w:rsidR="00AD3ACA" w:rsidRPr="00AD3ACA">
        <w:rPr>
          <w:rFonts w:cs="B Nazanin" w:hint="cs"/>
          <w:b/>
          <w:bCs/>
          <w:sz w:val="24"/>
          <w:szCs w:val="24"/>
          <w:rtl/>
        </w:rPr>
        <w:t>ک</w:t>
      </w:r>
      <w:proofErr w:type="spellStart"/>
      <w:r w:rsidR="00AD3ACA" w:rsidRPr="00AD3ACA">
        <w:rPr>
          <w:rFonts w:cs="B Nazanin" w:hint="cs"/>
          <w:b/>
          <w:bCs/>
          <w:sz w:val="24"/>
          <w:szCs w:val="24"/>
          <w:rtl/>
        </w:rPr>
        <w:t>برداری</w:t>
      </w:r>
      <w:proofErr w:type="spellEnd"/>
      <w:r w:rsidR="00AD3ACA" w:rsidRPr="00AD3ACA">
        <w:rPr>
          <w:rFonts w:cs="B Nazanin" w:hint="cs"/>
          <w:b/>
          <w:bCs/>
          <w:sz w:val="24"/>
          <w:szCs w:val="24"/>
          <w:rtl/>
        </w:rPr>
        <w:t xml:space="preserve">، </w:t>
      </w:r>
      <w:proofErr w:type="spellStart"/>
      <w:r w:rsidR="00AD3ACA" w:rsidRPr="00AD3ACA">
        <w:rPr>
          <w:rFonts w:cs="B Nazanin" w:hint="cs"/>
          <w:b/>
          <w:bCs/>
          <w:sz w:val="24"/>
          <w:szCs w:val="24"/>
          <w:rtl/>
        </w:rPr>
        <w:t>خا</w:t>
      </w:r>
      <w:proofErr w:type="spellEnd"/>
      <w:r w:rsidR="00AD3ACA" w:rsidRPr="00AD3ACA">
        <w:rPr>
          <w:rFonts w:cs="B Nazanin" w:hint="cs"/>
          <w:b/>
          <w:bCs/>
          <w:sz w:val="24"/>
          <w:szCs w:val="24"/>
          <w:rtl/>
        </w:rPr>
        <w:t>ک</w:t>
      </w:r>
      <w:proofErr w:type="spellStart"/>
      <w:r w:rsidR="00AD3ACA" w:rsidRPr="00AD3ACA">
        <w:rPr>
          <w:rFonts w:cs="B Nazanin" w:hint="cs"/>
          <w:b/>
          <w:bCs/>
          <w:sz w:val="24"/>
          <w:szCs w:val="24"/>
          <w:rtl/>
        </w:rPr>
        <w:t>ریزی</w:t>
      </w:r>
      <w:proofErr w:type="spellEnd"/>
      <w:r w:rsidR="00AD3ACA">
        <w:rPr>
          <w:rFonts w:cs="B Nazanin" w:hint="cs"/>
          <w:b/>
          <w:bCs/>
          <w:sz w:val="24"/>
          <w:szCs w:val="24"/>
          <w:rtl/>
        </w:rPr>
        <w:t>، آب پ</w:t>
      </w:r>
      <w:proofErr w:type="spellStart"/>
      <w:r w:rsidR="00AD3ACA">
        <w:rPr>
          <w:rFonts w:cs="B Nazanin" w:hint="cs"/>
          <w:b/>
          <w:bCs/>
          <w:sz w:val="24"/>
          <w:szCs w:val="24"/>
          <w:rtl/>
        </w:rPr>
        <w:t>اشی</w:t>
      </w:r>
      <w:proofErr w:type="spellEnd"/>
      <w:r w:rsidR="00AD3ACA">
        <w:rPr>
          <w:rFonts w:cs="B Nazanin" w:hint="cs"/>
          <w:b/>
          <w:bCs/>
          <w:sz w:val="24"/>
          <w:szCs w:val="24"/>
          <w:rtl/>
        </w:rPr>
        <w:t xml:space="preserve"> و ک</w:t>
      </w:r>
      <w:proofErr w:type="spellStart"/>
      <w:r w:rsidR="00AD3ACA">
        <w:rPr>
          <w:rFonts w:cs="B Nazanin" w:hint="cs"/>
          <w:b/>
          <w:bCs/>
          <w:sz w:val="24"/>
          <w:szCs w:val="24"/>
          <w:rtl/>
        </w:rPr>
        <w:t>وبیدن</w:t>
      </w:r>
      <w:proofErr w:type="spellEnd"/>
      <w:r w:rsidR="00AD3ACA">
        <w:rPr>
          <w:rFonts w:cs="B Nazanin" w:hint="cs"/>
          <w:b/>
          <w:bCs/>
          <w:sz w:val="24"/>
          <w:szCs w:val="24"/>
          <w:rtl/>
        </w:rPr>
        <w:t>،</w:t>
      </w:r>
      <w:r w:rsidR="00AD3ACA" w:rsidRPr="00AD3ACA">
        <w:rPr>
          <w:rFonts w:cs="B Nazanin" w:hint="cs"/>
          <w:b/>
          <w:bCs/>
          <w:sz w:val="24"/>
          <w:szCs w:val="24"/>
          <w:rtl/>
        </w:rPr>
        <w:t xml:space="preserve"> عملیان </w:t>
      </w:r>
      <w:proofErr w:type="spellStart"/>
      <w:r w:rsidR="00AD3ACA" w:rsidRPr="00AD3ACA">
        <w:rPr>
          <w:rFonts w:cs="B Nazanin" w:hint="cs"/>
          <w:b/>
          <w:bCs/>
          <w:sz w:val="24"/>
          <w:szCs w:val="24"/>
          <w:rtl/>
        </w:rPr>
        <w:t>اجرای</w:t>
      </w:r>
      <w:proofErr w:type="spellEnd"/>
      <w:r w:rsidR="00AD3ACA" w:rsidRPr="00AD3ACA">
        <w:rPr>
          <w:rFonts w:cs="B Nazanin" w:hint="cs"/>
          <w:b/>
          <w:bCs/>
          <w:sz w:val="24"/>
          <w:szCs w:val="24"/>
          <w:rtl/>
        </w:rPr>
        <w:t xml:space="preserve"> </w:t>
      </w:r>
      <w:r w:rsidR="00AD3ACA" w:rsidRPr="00AD3ACA">
        <w:rPr>
          <w:rFonts w:cs="B Nazanin"/>
          <w:b/>
          <w:bCs/>
          <w:sz w:val="24"/>
          <w:szCs w:val="24"/>
          <w:lang w:bidi="fa-IR"/>
        </w:rPr>
        <w:t>Paving</w:t>
      </w:r>
      <w:r w:rsidR="00AD3ACA" w:rsidRPr="00AD3ACA">
        <w:rPr>
          <w:rFonts w:cs="B Nazanin" w:hint="cs"/>
          <w:b/>
          <w:bCs/>
          <w:sz w:val="24"/>
          <w:szCs w:val="24"/>
          <w:rtl/>
          <w:lang w:bidi="fa-IR"/>
        </w:rPr>
        <w:t>، ساخت سازه سایه بان، تکمیل فنس کشی موجود، اجرای شیب بندی و آبرو جهت هدایت آبهای سطحی می باشد.</w:t>
      </w:r>
    </w:p>
    <w:p w:rsidR="00AD3ACA" w:rsidRPr="00AD3ACA" w:rsidRDefault="00A87EEF" w:rsidP="00AD3ACA">
      <w:pPr>
        <w:pStyle w:val="ListParagraph"/>
        <w:numPr>
          <w:ilvl w:val="0"/>
          <w:numId w:val="2"/>
        </w:numPr>
        <w:jc w:val="lowKashida"/>
        <w:rPr>
          <w:rFonts w:cs="B Nazanin" w:hint="cs"/>
          <w:bCs/>
          <w:sz w:val="24"/>
          <w:szCs w:val="24"/>
          <w:lang w:bidi="fa-IR"/>
        </w:rPr>
      </w:pPr>
      <w:r w:rsidRPr="00AD3ACA">
        <w:rPr>
          <w:rFonts w:cs="B Titr" w:hint="cs"/>
          <w:sz w:val="22"/>
          <w:szCs w:val="22"/>
          <w:rtl/>
        </w:rPr>
        <w:t>مدت پيما</w:t>
      </w:r>
      <w:r w:rsidRPr="00AD3ACA">
        <w:rPr>
          <w:rFonts w:cs="B Nazanin" w:hint="cs"/>
          <w:b/>
          <w:bCs/>
          <w:sz w:val="24"/>
          <w:szCs w:val="24"/>
          <w:rtl/>
          <w:lang w:bidi="fa-IR"/>
        </w:rPr>
        <w:t xml:space="preserve">ن: </w:t>
      </w:r>
      <w:r w:rsidR="007538C8" w:rsidRPr="00AD3ACA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B95162" w:rsidRPr="00AD3ACA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="000A692B" w:rsidRPr="00AD3ACA">
        <w:rPr>
          <w:rFonts w:cs="B Nazanin" w:hint="cs"/>
          <w:b/>
          <w:bCs/>
          <w:sz w:val="24"/>
          <w:szCs w:val="24"/>
          <w:rtl/>
          <w:lang w:bidi="fa-IR"/>
        </w:rPr>
        <w:t xml:space="preserve"> ماه.</w:t>
      </w:r>
    </w:p>
    <w:p w:rsidR="00AD3ACA" w:rsidRPr="00AD3ACA" w:rsidRDefault="00A87EEF" w:rsidP="00AD3ACA">
      <w:pPr>
        <w:pStyle w:val="ListParagraph"/>
        <w:numPr>
          <w:ilvl w:val="0"/>
          <w:numId w:val="2"/>
        </w:numPr>
        <w:jc w:val="lowKashida"/>
        <w:rPr>
          <w:rFonts w:cs="B Nazanin" w:hint="cs"/>
          <w:bCs/>
          <w:sz w:val="24"/>
          <w:szCs w:val="24"/>
          <w:lang w:bidi="fa-IR"/>
        </w:rPr>
      </w:pPr>
      <w:r w:rsidRPr="00AD3ACA">
        <w:rPr>
          <w:rFonts w:cs="B Titr" w:hint="cs"/>
          <w:sz w:val="22"/>
          <w:szCs w:val="22"/>
          <w:rtl/>
        </w:rPr>
        <w:t xml:space="preserve">محل </w:t>
      </w:r>
      <w:proofErr w:type="spellStart"/>
      <w:r w:rsidRPr="00AD3ACA">
        <w:rPr>
          <w:rFonts w:cs="B Titr" w:hint="cs"/>
          <w:sz w:val="22"/>
          <w:szCs w:val="22"/>
          <w:rtl/>
        </w:rPr>
        <w:t>اجرا</w:t>
      </w:r>
      <w:proofErr w:type="spellEnd"/>
      <w:r w:rsidR="0092051B" w:rsidRPr="00AD3ACA">
        <w:rPr>
          <w:rFonts w:cs="B Titr" w:hint="cs"/>
          <w:sz w:val="22"/>
          <w:szCs w:val="22"/>
          <w:rtl/>
        </w:rPr>
        <w:t>:</w:t>
      </w:r>
      <w:r w:rsidR="0092051B" w:rsidRPr="00AD3ACA">
        <w:rPr>
          <w:rFonts w:cs="B Nazanin" w:hint="cs"/>
          <w:b/>
          <w:bCs/>
          <w:sz w:val="24"/>
          <w:szCs w:val="24"/>
          <w:rtl/>
          <w:lang w:bidi="fa-IR"/>
        </w:rPr>
        <w:t xml:space="preserve"> بندر پتروشيمي</w:t>
      </w:r>
      <w:r w:rsidR="0026077D" w:rsidRPr="00AD3ACA">
        <w:rPr>
          <w:rFonts w:cs="B Nazanin" w:hint="cs"/>
          <w:b/>
          <w:bCs/>
          <w:sz w:val="24"/>
          <w:szCs w:val="24"/>
          <w:rtl/>
          <w:lang w:bidi="fa-IR"/>
        </w:rPr>
        <w:t xml:space="preserve"> پارس - عسلويه</w:t>
      </w:r>
      <w:r w:rsidR="00B66823" w:rsidRPr="00AD3ACA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7538C8" w:rsidRPr="00AD3ACA" w:rsidRDefault="0092051B" w:rsidP="00AD3ACA">
      <w:pPr>
        <w:pStyle w:val="ListParagraph"/>
        <w:numPr>
          <w:ilvl w:val="0"/>
          <w:numId w:val="2"/>
        </w:numPr>
        <w:jc w:val="lowKashida"/>
        <w:rPr>
          <w:rFonts w:cs="B Nazanin"/>
          <w:bCs/>
          <w:sz w:val="24"/>
          <w:szCs w:val="24"/>
          <w:lang w:bidi="fa-IR"/>
        </w:rPr>
      </w:pPr>
      <w:proofErr w:type="spellStart"/>
      <w:r w:rsidRPr="00AD3ACA">
        <w:rPr>
          <w:rFonts w:cs="B Titr" w:hint="cs"/>
          <w:sz w:val="22"/>
          <w:szCs w:val="22"/>
          <w:rtl/>
        </w:rPr>
        <w:t>شرايط</w:t>
      </w:r>
      <w:proofErr w:type="spellEnd"/>
      <w:r w:rsidRPr="00AD3ACA">
        <w:rPr>
          <w:rFonts w:cs="B Titr" w:hint="cs"/>
          <w:sz w:val="22"/>
          <w:szCs w:val="22"/>
          <w:rtl/>
        </w:rPr>
        <w:t xml:space="preserve"> شركت در مناقصه:</w:t>
      </w:r>
      <w:r w:rsidR="006322E8" w:rsidRPr="00AD3ACA">
        <w:rPr>
          <w:rFonts w:cs="B Titr" w:hint="cs"/>
          <w:sz w:val="22"/>
          <w:szCs w:val="22"/>
          <w:rtl/>
        </w:rPr>
        <w:t xml:space="preserve"> </w:t>
      </w:r>
      <w:r w:rsidR="003D3F8A" w:rsidRPr="00AD3ACA">
        <w:rPr>
          <w:rFonts w:cs="B Titr" w:hint="cs"/>
          <w:sz w:val="22"/>
          <w:szCs w:val="22"/>
          <w:rtl/>
        </w:rPr>
        <w:t xml:space="preserve"> </w:t>
      </w:r>
      <w:r w:rsidR="00712DA0" w:rsidRPr="00AD3ACA">
        <w:rPr>
          <w:rFonts w:cs="B Nazanin" w:hint="cs"/>
          <w:b/>
          <w:bCs/>
          <w:sz w:val="24"/>
          <w:szCs w:val="24"/>
          <w:rtl/>
          <w:lang w:bidi="fa-IR"/>
        </w:rPr>
        <w:t xml:space="preserve">دارندگان گواهينامه تأييد صلاحيت در رشته ابنيه </w:t>
      </w:r>
      <w:r w:rsidR="00384171" w:rsidRPr="00AD3ACA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3D3F8A" w:rsidRPr="003D3F8A" w:rsidRDefault="003D3F8A" w:rsidP="003D3F8A">
      <w:pPr>
        <w:spacing w:line="276" w:lineRule="auto"/>
        <w:jc w:val="lowKashida"/>
        <w:rPr>
          <w:rFonts w:cs="B Nazanin"/>
          <w:b/>
          <w:bCs/>
          <w:sz w:val="12"/>
          <w:szCs w:val="12"/>
          <w:rtl/>
          <w:lang w:bidi="fa-IR"/>
        </w:rPr>
      </w:pPr>
    </w:p>
    <w:p w:rsidR="008A48FF" w:rsidRPr="008E0FA4" w:rsidRDefault="0092051B" w:rsidP="00384171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مناقصه گران علاقمند مي توانند فرم هاي ارزيابي كيفي و نيز راهنماي چگونگ</w:t>
      </w:r>
      <w:r w:rsidR="00A31AB4">
        <w:rPr>
          <w:rFonts w:cs="B Nazanin" w:hint="cs"/>
          <w:b/>
          <w:bCs/>
          <w:sz w:val="24"/>
          <w:szCs w:val="24"/>
          <w:rtl/>
          <w:lang w:bidi="fa-IR"/>
        </w:rPr>
        <w:t>ي ارزيابي كيفي را از سايت اطلاع‌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رساني شركت پايانه ها و مخازن پتروشيمي به نشاني </w:t>
      </w:r>
      <w:r w:rsidR="00A949D8">
        <w:fldChar w:fldCharType="begin"/>
      </w:r>
      <w:r w:rsidR="00932B56">
        <w:instrText>HYPERLINK "http://www.ttpc.ir"</w:instrText>
      </w:r>
      <w:r w:rsidR="00A949D8">
        <w:fldChar w:fldCharType="separate"/>
      </w:r>
      <w:r w:rsidRPr="00B15159">
        <w:rPr>
          <w:rFonts w:cs="B Nazanin"/>
          <w:sz w:val="24"/>
          <w:szCs w:val="24"/>
          <w:lang w:bidi="fa-IR"/>
        </w:rPr>
        <w:t>www.ttpc.ir</w:t>
      </w:r>
      <w:r w:rsidR="00A949D8">
        <w:fldChar w:fldCharType="end"/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نيز پايگاه ملي اطلاع رساني مناقصات به آدرس </w:t>
      </w:r>
      <w:r w:rsidRPr="00B15159">
        <w:rPr>
          <w:rFonts w:cs="B Nazanin"/>
          <w:sz w:val="24"/>
          <w:szCs w:val="24"/>
          <w:lang w:bidi="fa-IR"/>
        </w:rPr>
        <w:t>iets.mporg.ir</w:t>
      </w:r>
      <w:r w:rsidR="00C461F7" w:rsidRPr="00B15159">
        <w:rPr>
          <w:rFonts w:cs="B Nazanin" w:hint="cs"/>
          <w:sz w:val="24"/>
          <w:szCs w:val="24"/>
          <w:rtl/>
          <w:lang w:bidi="fa-IR"/>
        </w:rPr>
        <w:t xml:space="preserve"> 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دريافت نموده و با تكميل فرم تمايل به شركت در مناقصه و فرم هاي خود اظهاري 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>ك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>ه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>به مه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>ر و امضاي مجاز رسيده باشد بهمراه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 ساير مدارك مورد نياز در پاكات لاك</w:t>
      </w:r>
      <w:r w:rsidR="00F567AB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C461F7"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و مهر شده  </w:t>
      </w:r>
      <w:r w:rsidR="005325D3" w:rsidRPr="00B15159">
        <w:rPr>
          <w:rFonts w:cs="B Nazanin" w:hint="cs"/>
          <w:b/>
          <w:bCs/>
          <w:sz w:val="24"/>
          <w:szCs w:val="24"/>
          <w:rtl/>
          <w:lang w:bidi="fa-IR"/>
        </w:rPr>
        <w:t>حداكثر تا</w:t>
      </w:r>
      <w:r w:rsidR="005325D3">
        <w:rPr>
          <w:rFonts w:cs="B Nazanin" w:hint="cs"/>
          <w:b/>
          <w:bCs/>
          <w:sz w:val="24"/>
          <w:szCs w:val="24"/>
          <w:rtl/>
          <w:lang w:bidi="fa-IR"/>
        </w:rPr>
        <w:t xml:space="preserve"> پايان ساعت </w:t>
      </w:r>
      <w:r w:rsidR="00C42A9E">
        <w:rPr>
          <w:rFonts w:cs="B Nazanin" w:hint="cs"/>
          <w:b/>
          <w:bCs/>
          <w:sz w:val="24"/>
          <w:szCs w:val="24"/>
          <w:rtl/>
          <w:lang w:bidi="fa-IR"/>
        </w:rPr>
        <w:t>15</w:t>
      </w:r>
      <w:r w:rsidR="005325D3">
        <w:rPr>
          <w:rFonts w:cs="B Nazanin" w:hint="cs"/>
          <w:b/>
          <w:bCs/>
          <w:sz w:val="24"/>
          <w:szCs w:val="24"/>
          <w:rtl/>
          <w:lang w:bidi="fa-IR"/>
        </w:rPr>
        <w:t>:00 مورخ</w:t>
      </w:r>
      <w:r w:rsidR="0022029A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384171">
        <w:rPr>
          <w:rFonts w:cs="B Nazanin" w:hint="cs"/>
          <w:b/>
          <w:bCs/>
          <w:sz w:val="24"/>
          <w:szCs w:val="24"/>
          <w:rtl/>
          <w:lang w:bidi="fa-IR"/>
        </w:rPr>
        <w:t>04</w:t>
      </w:r>
      <w:r w:rsidR="0022029A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384171">
        <w:rPr>
          <w:rFonts w:cs="B Nazanin" w:hint="cs"/>
          <w:b/>
          <w:bCs/>
          <w:sz w:val="24"/>
          <w:szCs w:val="24"/>
          <w:rtl/>
          <w:lang w:bidi="fa-IR"/>
        </w:rPr>
        <w:t>10</w:t>
      </w:r>
      <w:r w:rsidR="0022029A">
        <w:rPr>
          <w:rFonts w:cs="B Nazanin" w:hint="cs"/>
          <w:b/>
          <w:bCs/>
          <w:sz w:val="24"/>
          <w:szCs w:val="24"/>
          <w:rtl/>
          <w:lang w:bidi="fa-IR"/>
        </w:rPr>
        <w:t>/91</w:t>
      </w:r>
      <w:r w:rsidR="00C12B62" w:rsidRPr="00B15159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8A48F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8A48FF" w:rsidRPr="008E0FA4">
        <w:rPr>
          <w:rFonts w:cs="B Nazanin" w:hint="cs"/>
          <w:b/>
          <w:bCs/>
          <w:sz w:val="24"/>
          <w:szCs w:val="24"/>
          <w:rtl/>
          <w:lang w:bidi="fa-IR"/>
        </w:rPr>
        <w:t>توسط نماينده خود و با ارائه معرفي نامه معتبر</w:t>
      </w:r>
      <w:r w:rsidR="008A48FF">
        <w:rPr>
          <w:rFonts w:cs="B Nazanin" w:hint="cs"/>
          <w:b/>
          <w:bCs/>
          <w:sz w:val="24"/>
          <w:szCs w:val="24"/>
          <w:rtl/>
          <w:lang w:bidi="fa-IR"/>
        </w:rPr>
        <w:t xml:space="preserve"> به آدرس مندرج در بند 3</w:t>
      </w:r>
      <w:r w:rsidR="008A48FF" w:rsidRPr="008E0FA4">
        <w:rPr>
          <w:rFonts w:cs="B Nazanin" w:hint="cs"/>
          <w:b/>
          <w:bCs/>
          <w:sz w:val="24"/>
          <w:szCs w:val="24"/>
          <w:rtl/>
          <w:lang w:bidi="fa-IR"/>
        </w:rPr>
        <w:t xml:space="preserve"> تحويل و رسيد دريافت دارند. پس از انجام ارزيابي كيفي از شركت هاي تأييد شده براي دريافت اسناد مناقصه و شرح كار و فرم پ</w:t>
      </w:r>
      <w:r w:rsidR="008A48FF">
        <w:rPr>
          <w:rFonts w:cs="B Nazanin" w:hint="cs"/>
          <w:b/>
          <w:bCs/>
          <w:sz w:val="24"/>
          <w:szCs w:val="24"/>
          <w:rtl/>
          <w:lang w:bidi="fa-IR"/>
        </w:rPr>
        <w:t>يشنهاد قيمت دعوت بعمل خواهد آمد</w:t>
      </w:r>
      <w:r w:rsidR="008A48FF" w:rsidRPr="008E0FA4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8956B4" w:rsidRDefault="00474DC5" w:rsidP="0022029A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اين </w:t>
      </w:r>
      <w:r w:rsidR="00F65952" w:rsidRPr="00F65952">
        <w:rPr>
          <w:rFonts w:cs="B Nazanin" w:hint="cs"/>
          <w:b/>
          <w:bCs/>
          <w:sz w:val="24"/>
          <w:szCs w:val="24"/>
          <w:rtl/>
          <w:lang w:bidi="fa-IR"/>
        </w:rPr>
        <w:t>شركت در رد يا قبول پيشنهادات مختار است و شركت هايي كه امتياز فني لازم را كسب ننمايند حق هيچگونه اعتراضي ندارند.</w:t>
      </w:r>
    </w:p>
    <w:p w:rsidR="003D3F8A" w:rsidRPr="0022029A" w:rsidRDefault="003D3F8A" w:rsidP="0022029A">
      <w:pPr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</w:p>
    <w:p w:rsidR="00241DFC" w:rsidRPr="008A48FF" w:rsidRDefault="00F65952" w:rsidP="008A48FF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9A5EBE">
        <w:rPr>
          <w:rFonts w:cs="B Titr" w:hint="cs"/>
          <w:sz w:val="22"/>
          <w:szCs w:val="22"/>
          <w:rtl/>
        </w:rPr>
        <w:t>شركت پ</w:t>
      </w:r>
      <w:proofErr w:type="spellStart"/>
      <w:r w:rsidRPr="009A5EBE">
        <w:rPr>
          <w:rFonts w:cs="B Titr" w:hint="cs"/>
          <w:sz w:val="22"/>
          <w:szCs w:val="22"/>
          <w:rtl/>
        </w:rPr>
        <w:t>ايانه</w:t>
      </w:r>
      <w:proofErr w:type="spellEnd"/>
      <w:r w:rsidRPr="009A5EBE">
        <w:rPr>
          <w:rFonts w:cs="B Titr" w:hint="cs"/>
          <w:sz w:val="22"/>
          <w:szCs w:val="22"/>
          <w:rtl/>
        </w:rPr>
        <w:t xml:space="preserve"> ها و مخازن پ</w:t>
      </w:r>
      <w:proofErr w:type="spellStart"/>
      <w:r w:rsidRPr="009A5EBE">
        <w:rPr>
          <w:rFonts w:cs="B Titr" w:hint="cs"/>
          <w:sz w:val="22"/>
          <w:szCs w:val="22"/>
          <w:rtl/>
        </w:rPr>
        <w:t>تروشيمي</w:t>
      </w:r>
      <w:proofErr w:type="spellEnd"/>
    </w:p>
    <w:sectPr w:rsidR="00241DFC" w:rsidRPr="008A48FF" w:rsidSect="00F65952">
      <w:headerReference w:type="default" r:id="rId7"/>
      <w:footerReference w:type="default" r:id="rId8"/>
      <w:pgSz w:w="12240" w:h="15840"/>
      <w:pgMar w:top="720" w:right="1440" w:bottom="900" w:left="1440" w:header="288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AE5" w:rsidRDefault="00B01AE5" w:rsidP="00156CDE">
      <w:r>
        <w:separator/>
      </w:r>
    </w:p>
  </w:endnote>
  <w:endnote w:type="continuationSeparator" w:id="0">
    <w:p w:rsidR="00B01AE5" w:rsidRDefault="00B01AE5" w:rsidP="00156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AE5" w:rsidRDefault="00B01AE5" w:rsidP="00B15159">
    <w:pPr>
      <w:tabs>
        <w:tab w:val="left" w:pos="2490"/>
      </w:tabs>
      <w:rPr>
        <w:rFonts w:cs="B Nazanin"/>
        <w:sz w:val="17"/>
        <w:szCs w:val="17"/>
        <w:rtl/>
      </w:rPr>
    </w:pPr>
    <w:r>
      <w:rPr>
        <w:rFonts w:cs="B Nazanin" w:hint="cs"/>
        <w:sz w:val="17"/>
        <w:szCs w:val="17"/>
        <w:rtl/>
      </w:rPr>
      <w:t xml:space="preserve">    </w:t>
    </w: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B01AE5" w:rsidRPr="00544D1E" w:rsidRDefault="00B01AE5" w:rsidP="00B15159">
    <w:pPr>
      <w:tabs>
        <w:tab w:val="left" w:pos="2490"/>
      </w:tabs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          بندر </w:t>
    </w:r>
    <w:proofErr w:type="spellStart"/>
    <w:r w:rsidRPr="00544D1E">
      <w:rPr>
        <w:rFonts w:cs="B Nazanin" w:hint="cs"/>
        <w:sz w:val="16"/>
        <w:szCs w:val="16"/>
        <w:rtl/>
      </w:rPr>
      <w:t>امام</w:t>
    </w:r>
    <w:proofErr w:type="spellEnd"/>
    <w:r w:rsidRPr="00544D1E">
      <w:rPr>
        <w:rFonts w:cs="B Nazanin" w:hint="cs"/>
        <w:sz w:val="16"/>
        <w:szCs w:val="16"/>
        <w:rtl/>
      </w:rPr>
      <w:t xml:space="preserve"> : منطقه </w:t>
    </w:r>
    <w:proofErr w:type="spellStart"/>
    <w:r w:rsidRPr="00544D1E">
      <w:rPr>
        <w:rFonts w:cs="B Nazanin" w:hint="cs"/>
        <w:sz w:val="16"/>
        <w:szCs w:val="16"/>
        <w:rtl/>
      </w:rPr>
      <w:t>وي</w:t>
    </w:r>
    <w:proofErr w:type="spellEnd"/>
    <w:r w:rsidRPr="00544D1E">
      <w:rPr>
        <w:rFonts w:cs="B Nazanin" w:hint="cs"/>
        <w:sz w:val="16"/>
        <w:szCs w:val="16"/>
        <w:rtl/>
      </w:rPr>
      <w:t>ژه اقتصادي پ</w:t>
    </w:r>
    <w:proofErr w:type="spellStart"/>
    <w:r w:rsidRPr="00544D1E">
      <w:rPr>
        <w:rFonts w:cs="B Nazanin" w:hint="cs"/>
        <w:sz w:val="16"/>
        <w:szCs w:val="16"/>
        <w:rtl/>
      </w:rPr>
      <w:t>تروشيمي</w:t>
    </w:r>
    <w:proofErr w:type="spellEnd"/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</w:t>
    </w:r>
    <w:proofErr w:type="spellStart"/>
    <w:r w:rsidRPr="00544D1E">
      <w:rPr>
        <w:rFonts w:cs="B Nazanin" w:hint="cs"/>
        <w:sz w:val="16"/>
        <w:szCs w:val="16"/>
        <w:rtl/>
      </w:rPr>
      <w:t>سايت</w:t>
    </w:r>
    <w:proofErr w:type="spellEnd"/>
    <w:r w:rsidRPr="00544D1E">
      <w:rPr>
        <w:rFonts w:cs="B Nazanin" w:hint="cs"/>
        <w:sz w:val="16"/>
        <w:szCs w:val="16"/>
        <w:rtl/>
      </w:rPr>
      <w:t xml:space="preserve"> 5 صندوق پ</w:t>
    </w:r>
    <w:proofErr w:type="spellStart"/>
    <w:r w:rsidRPr="00544D1E">
      <w:rPr>
        <w:rFonts w:cs="B Nazanin" w:hint="cs"/>
        <w:sz w:val="16"/>
        <w:szCs w:val="16"/>
        <w:rtl/>
      </w:rPr>
      <w:t>ستي</w:t>
    </w:r>
    <w:proofErr w:type="spellEnd"/>
    <w:r w:rsidRPr="00544D1E">
      <w:rPr>
        <w:rFonts w:cs="B Nazanin" w:hint="cs"/>
        <w:sz w:val="16"/>
        <w:szCs w:val="16"/>
        <w:rtl/>
      </w:rPr>
      <w:t xml:space="preserve"> 519 </w:t>
    </w:r>
    <w:proofErr w:type="spellStart"/>
    <w:r w:rsidRPr="00544D1E">
      <w:rPr>
        <w:rFonts w:cs="B Nazanin" w:hint="cs"/>
        <w:sz w:val="16"/>
        <w:szCs w:val="16"/>
        <w:rtl/>
      </w:rPr>
      <w:t>ماهشهر</w:t>
    </w:r>
    <w:proofErr w:type="spellEnd"/>
    <w:r w:rsidRPr="00544D1E">
      <w:rPr>
        <w:rFonts w:cs="B Nazanin" w:hint="cs"/>
        <w:sz w:val="16"/>
        <w:szCs w:val="16"/>
        <w:rtl/>
      </w:rPr>
      <w:t xml:space="preserve">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B01AE5" w:rsidRPr="00544D1E" w:rsidRDefault="00B01AE5" w:rsidP="00B15159">
    <w:pPr>
      <w:tabs>
        <w:tab w:val="left" w:pos="2490"/>
      </w:tabs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 xml:space="preserve">          </w:t>
    </w:r>
    <w:proofErr w:type="spellStart"/>
    <w:r>
      <w:rPr>
        <w:rFonts w:cs="B Nazanin" w:hint="cs"/>
        <w:sz w:val="16"/>
        <w:szCs w:val="16"/>
        <w:rtl/>
      </w:rPr>
      <w:t>عسلويه</w:t>
    </w:r>
    <w:proofErr w:type="spellEnd"/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</w:t>
    </w:r>
    <w:proofErr w:type="spellStart"/>
    <w:r w:rsidRPr="00544D1E">
      <w:rPr>
        <w:rFonts w:cs="B Nazanin" w:hint="cs"/>
        <w:sz w:val="16"/>
        <w:szCs w:val="16"/>
        <w:rtl/>
      </w:rPr>
      <w:t>تروشيمي</w:t>
    </w:r>
    <w:proofErr w:type="spellEnd"/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</w:t>
    </w:r>
    <w:proofErr w:type="spellStart"/>
    <w:r>
      <w:rPr>
        <w:rFonts w:hint="cs"/>
        <w:sz w:val="16"/>
        <w:szCs w:val="16"/>
        <w:rtl/>
      </w:rPr>
      <w:t>ايانه</w:t>
    </w:r>
    <w:proofErr w:type="spellEnd"/>
    <w:r>
      <w:rPr>
        <w:rFonts w:hint="cs"/>
        <w:sz w:val="16"/>
        <w:szCs w:val="16"/>
        <w:rtl/>
      </w:rPr>
      <w:t xml:space="preserve"> ها و مخازن پ</w:t>
    </w:r>
    <w:proofErr w:type="spellStart"/>
    <w:r>
      <w:rPr>
        <w:rFonts w:hint="cs"/>
        <w:sz w:val="16"/>
        <w:szCs w:val="16"/>
        <w:rtl/>
      </w:rPr>
      <w:t>تروشيمي</w:t>
    </w:r>
    <w:proofErr w:type="spellEnd"/>
    <w:r>
      <w:rPr>
        <w:rFonts w:hint="cs"/>
        <w:sz w:val="16"/>
        <w:szCs w:val="16"/>
        <w:rtl/>
      </w:rPr>
      <w:t xml:space="preserve">- </w:t>
    </w:r>
    <w:r w:rsidRPr="00544D1E">
      <w:rPr>
        <w:rFonts w:cs="B Nazanin" w:hint="cs"/>
        <w:sz w:val="16"/>
        <w:szCs w:val="16"/>
        <w:rtl/>
      </w:rPr>
      <w:t xml:space="preserve"> </w:t>
    </w:r>
    <w:proofErr w:type="spellStart"/>
    <w:r w:rsidRPr="00544D1E">
      <w:rPr>
        <w:rFonts w:cs="B Nazanin" w:hint="cs"/>
        <w:sz w:val="16"/>
        <w:szCs w:val="16"/>
        <w:rtl/>
      </w:rPr>
      <w:t>ساختمان</w:t>
    </w:r>
    <w:proofErr w:type="spellEnd"/>
    <w:r w:rsidRPr="00544D1E">
      <w:rPr>
        <w:rFonts w:cs="B Nazanin" w:hint="cs"/>
        <w:sz w:val="16"/>
        <w:szCs w:val="16"/>
        <w:rtl/>
      </w:rPr>
      <w:t xml:space="preserve"> </w:t>
    </w:r>
    <w:proofErr w:type="spellStart"/>
    <w:r>
      <w:rPr>
        <w:rFonts w:cs="B Nazanin" w:hint="cs"/>
        <w:sz w:val="16"/>
        <w:szCs w:val="16"/>
        <w:rtl/>
      </w:rPr>
      <w:t>اداري</w:t>
    </w:r>
    <w:proofErr w:type="spellEnd"/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صندوق پ</w:t>
    </w:r>
    <w:proofErr w:type="spellStart"/>
    <w:r>
      <w:rPr>
        <w:rFonts w:cs="B Nazanin" w:hint="cs"/>
        <w:sz w:val="16"/>
        <w:szCs w:val="16"/>
        <w:rtl/>
      </w:rPr>
      <w:t>ستی</w:t>
    </w:r>
    <w:proofErr w:type="spellEnd"/>
    <w:r>
      <w:rPr>
        <w:rFonts w:cs="B Nazanin" w:hint="cs"/>
        <w:sz w:val="16"/>
        <w:szCs w:val="16"/>
        <w:rtl/>
      </w:rPr>
      <w:t xml:space="preserve">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B01AE5" w:rsidRPr="00544D1E" w:rsidRDefault="00B01AE5" w:rsidP="00B15159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B01AE5" w:rsidRPr="00B15159" w:rsidRDefault="00B01AE5">
    <w:pPr>
      <w:pStyle w:val="Footer"/>
      <w:rPr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AE5" w:rsidRDefault="00B01AE5" w:rsidP="00156CDE">
      <w:r>
        <w:separator/>
      </w:r>
    </w:p>
  </w:footnote>
  <w:footnote w:type="continuationSeparator" w:id="0">
    <w:p w:rsidR="00B01AE5" w:rsidRDefault="00B01AE5" w:rsidP="00156C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AE5" w:rsidRDefault="00B01AE5" w:rsidP="00F567AB">
    <w:pPr>
      <w:jc w:val="center"/>
      <w:rPr>
        <w:rFonts w:cs="B Nazanin"/>
        <w:b/>
        <w:bCs/>
        <w:sz w:val="26"/>
        <w:szCs w:val="26"/>
        <w:rtl/>
        <w:lang w:bidi="fa-IR"/>
      </w:rPr>
    </w:pP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>
          <wp:extent cx="1284964" cy="594172"/>
          <wp:effectExtent l="19050" t="0" r="0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8616" cy="600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B01AE5" w:rsidRPr="00164906" w:rsidRDefault="00B01AE5" w:rsidP="002D1D42">
    <w:pPr>
      <w:spacing w:line="276" w:lineRule="auto"/>
      <w:jc w:val="center"/>
      <w:rPr>
        <w:rFonts w:cs="B Titr"/>
        <w:rtl/>
      </w:rPr>
    </w:pPr>
    <w:r w:rsidRPr="00164906">
      <w:rPr>
        <w:rFonts w:cs="B Titr" w:hint="cs"/>
        <w:rtl/>
      </w:rPr>
      <w:t>شركت پ</w:t>
    </w:r>
    <w:proofErr w:type="spellStart"/>
    <w:r w:rsidRPr="00164906">
      <w:rPr>
        <w:rFonts w:cs="B Titr" w:hint="cs"/>
        <w:rtl/>
      </w:rPr>
      <w:t>ايانه</w:t>
    </w:r>
    <w:proofErr w:type="spellEnd"/>
    <w:r w:rsidRPr="00164906">
      <w:rPr>
        <w:rFonts w:cs="B Titr" w:hint="cs"/>
        <w:rtl/>
      </w:rPr>
      <w:t xml:space="preserve"> ها و مخازن پ</w:t>
    </w:r>
    <w:proofErr w:type="spellStart"/>
    <w:r w:rsidRPr="00164906">
      <w:rPr>
        <w:rFonts w:cs="B Titr" w:hint="cs"/>
        <w:rtl/>
      </w:rPr>
      <w:t>تروشيمي</w:t>
    </w:r>
    <w:proofErr w:type="spellEnd"/>
  </w:p>
  <w:p w:rsidR="00B01AE5" w:rsidRPr="00F567AB" w:rsidRDefault="00B01AE5" w:rsidP="00F567AB">
    <w:pPr>
      <w:jc w:val="center"/>
      <w:rPr>
        <w:rFonts w:cs="B Titr"/>
        <w:b/>
        <w:bCs/>
        <w:rtl/>
      </w:rPr>
    </w:pPr>
    <w:r w:rsidRPr="002E732C">
      <w:rPr>
        <w:rFonts w:cs="B Titr" w:hint="cs"/>
        <w:b/>
        <w:bCs/>
        <w:rtl/>
      </w:rPr>
      <w:t>بسمه تعالی</w:t>
    </w:r>
  </w:p>
  <w:p w:rsidR="00B01AE5" w:rsidRPr="00F567AB" w:rsidRDefault="00B01AE5" w:rsidP="00F567A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43414CD1"/>
    <w:multiLevelType w:val="hybridMultilevel"/>
    <w:tmpl w:val="7CF43EC2"/>
    <w:lvl w:ilvl="0" w:tplc="4AFAA90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6C793C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C67E51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00"/>
  <w:displayHorizontalDrawingGridEvery w:val="2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/>
  <w:rsids>
    <w:rsidRoot w:val="00156CDE"/>
    <w:rsid w:val="000664C6"/>
    <w:rsid w:val="00097801"/>
    <w:rsid w:val="000A692B"/>
    <w:rsid w:val="000C4DBF"/>
    <w:rsid w:val="000D2F1F"/>
    <w:rsid w:val="000F0C7E"/>
    <w:rsid w:val="00101EFE"/>
    <w:rsid w:val="001025F1"/>
    <w:rsid w:val="0014657E"/>
    <w:rsid w:val="00153CF1"/>
    <w:rsid w:val="00156CDE"/>
    <w:rsid w:val="00164906"/>
    <w:rsid w:val="0022029A"/>
    <w:rsid w:val="002415B4"/>
    <w:rsid w:val="00241DFC"/>
    <w:rsid w:val="0026077D"/>
    <w:rsid w:val="00276422"/>
    <w:rsid w:val="00283636"/>
    <w:rsid w:val="002C1A65"/>
    <w:rsid w:val="002D1D42"/>
    <w:rsid w:val="002F2947"/>
    <w:rsid w:val="00317C39"/>
    <w:rsid w:val="003249F0"/>
    <w:rsid w:val="0033091F"/>
    <w:rsid w:val="00384171"/>
    <w:rsid w:val="003D3F8A"/>
    <w:rsid w:val="00456EAB"/>
    <w:rsid w:val="00462221"/>
    <w:rsid w:val="00474DC5"/>
    <w:rsid w:val="004D461C"/>
    <w:rsid w:val="004F3F14"/>
    <w:rsid w:val="00513C4F"/>
    <w:rsid w:val="00522029"/>
    <w:rsid w:val="00530F75"/>
    <w:rsid w:val="005325D3"/>
    <w:rsid w:val="00573B2B"/>
    <w:rsid w:val="0058057F"/>
    <w:rsid w:val="005A7443"/>
    <w:rsid w:val="005B477D"/>
    <w:rsid w:val="00605D41"/>
    <w:rsid w:val="006252CF"/>
    <w:rsid w:val="00627C1D"/>
    <w:rsid w:val="006322E8"/>
    <w:rsid w:val="00637D72"/>
    <w:rsid w:val="0068312B"/>
    <w:rsid w:val="006A5861"/>
    <w:rsid w:val="006D60D3"/>
    <w:rsid w:val="006E36DC"/>
    <w:rsid w:val="00712DA0"/>
    <w:rsid w:val="00732A8B"/>
    <w:rsid w:val="007538C8"/>
    <w:rsid w:val="007660C0"/>
    <w:rsid w:val="007817A9"/>
    <w:rsid w:val="00783559"/>
    <w:rsid w:val="00795471"/>
    <w:rsid w:val="007B072D"/>
    <w:rsid w:val="00855A83"/>
    <w:rsid w:val="00856EAB"/>
    <w:rsid w:val="00867089"/>
    <w:rsid w:val="008956B4"/>
    <w:rsid w:val="008A48FF"/>
    <w:rsid w:val="008F1F11"/>
    <w:rsid w:val="0092051B"/>
    <w:rsid w:val="00932B56"/>
    <w:rsid w:val="00971323"/>
    <w:rsid w:val="00981DFB"/>
    <w:rsid w:val="009F1919"/>
    <w:rsid w:val="00A30607"/>
    <w:rsid w:val="00A31AB4"/>
    <w:rsid w:val="00A80AE6"/>
    <w:rsid w:val="00A85F30"/>
    <w:rsid w:val="00A87EEF"/>
    <w:rsid w:val="00A949D8"/>
    <w:rsid w:val="00AD3ACA"/>
    <w:rsid w:val="00B01AE5"/>
    <w:rsid w:val="00B15159"/>
    <w:rsid w:val="00B24904"/>
    <w:rsid w:val="00B372F3"/>
    <w:rsid w:val="00B62B47"/>
    <w:rsid w:val="00B66823"/>
    <w:rsid w:val="00B95162"/>
    <w:rsid w:val="00BA4DB7"/>
    <w:rsid w:val="00BB126C"/>
    <w:rsid w:val="00BC154E"/>
    <w:rsid w:val="00BD476F"/>
    <w:rsid w:val="00BF3AFA"/>
    <w:rsid w:val="00C12B62"/>
    <w:rsid w:val="00C42A9E"/>
    <w:rsid w:val="00C43254"/>
    <w:rsid w:val="00C461F7"/>
    <w:rsid w:val="00C81043"/>
    <w:rsid w:val="00C95142"/>
    <w:rsid w:val="00CB1A2A"/>
    <w:rsid w:val="00CE4BF9"/>
    <w:rsid w:val="00D166C3"/>
    <w:rsid w:val="00D707DA"/>
    <w:rsid w:val="00DA6C65"/>
    <w:rsid w:val="00DC2BDB"/>
    <w:rsid w:val="00DE3A0A"/>
    <w:rsid w:val="00E31B81"/>
    <w:rsid w:val="00E369BD"/>
    <w:rsid w:val="00E73FD2"/>
    <w:rsid w:val="00E851C2"/>
    <w:rsid w:val="00E97871"/>
    <w:rsid w:val="00EC1AEB"/>
    <w:rsid w:val="00EE44A7"/>
    <w:rsid w:val="00F04410"/>
    <w:rsid w:val="00F567AB"/>
    <w:rsid w:val="00F606B9"/>
    <w:rsid w:val="00F65952"/>
    <w:rsid w:val="00F708AB"/>
    <w:rsid w:val="00F85E64"/>
    <w:rsid w:val="00FA540D"/>
    <w:rsid w:val="00FD2698"/>
    <w:rsid w:val="00FE7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taheri-e</dc:creator>
  <cp:lastModifiedBy>taheri-e</cp:lastModifiedBy>
  <cp:revision>32</cp:revision>
  <cp:lastPrinted>2012-11-21T10:17:00Z</cp:lastPrinted>
  <dcterms:created xsi:type="dcterms:W3CDTF">2012-07-17T12:53:00Z</dcterms:created>
  <dcterms:modified xsi:type="dcterms:W3CDTF">2012-11-21T10:24:00Z</dcterms:modified>
</cp:coreProperties>
</file>